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D" w:rsidRDefault="005B46BB">
      <w:pPr>
        <w:tabs>
          <w:tab w:val="left" w:pos="-142"/>
          <w:tab w:val="left" w:pos="1464"/>
        </w:tabs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УТВЕРЖДЕНО</w:t>
      </w:r>
    </w:p>
    <w:p w:rsidR="00C74DAD" w:rsidRDefault="008534E0" w:rsidP="008534E0">
      <w:pPr>
        <w:tabs>
          <w:tab w:val="left" w:pos="567"/>
          <w:tab w:val="left" w:pos="2173"/>
        </w:tabs>
        <w:jc w:val="center"/>
      </w:pP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5B46BB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74DAD" w:rsidRDefault="005B46BB">
      <w:pPr>
        <w:tabs>
          <w:tab w:val="left" w:pos="567"/>
          <w:tab w:val="left" w:pos="2173"/>
        </w:tabs>
        <w:jc w:val="center"/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C74DAD" w:rsidRDefault="005B46BB">
      <w:pPr>
        <w:tabs>
          <w:tab w:val="left" w:pos="567"/>
          <w:tab w:val="left" w:pos="2173"/>
        </w:tabs>
        <w:jc w:val="center"/>
      </w:pPr>
      <w:r>
        <w:rPr>
          <w:rFonts w:ascii="Liberation Serif" w:hAnsi="Liberation Serif"/>
          <w:sz w:val="28"/>
          <w:szCs w:val="28"/>
        </w:rPr>
        <w:t xml:space="preserve">        от 04.09.2019  №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782</w:t>
      </w:r>
    </w:p>
    <w:p w:rsidR="00C74DAD" w:rsidRDefault="00C74DAD">
      <w:pPr>
        <w:jc w:val="right"/>
        <w:rPr>
          <w:rFonts w:ascii="Liberation Serif" w:hAnsi="Liberation Serif"/>
          <w:sz w:val="28"/>
          <w:szCs w:val="28"/>
        </w:rPr>
      </w:pPr>
    </w:p>
    <w:p w:rsidR="00C74DAD" w:rsidRDefault="00C74DAD">
      <w:pPr>
        <w:jc w:val="right"/>
        <w:rPr>
          <w:rFonts w:ascii="Liberation Serif" w:hAnsi="Liberation Serif"/>
          <w:sz w:val="28"/>
          <w:szCs w:val="28"/>
        </w:rPr>
      </w:pPr>
    </w:p>
    <w:p w:rsidR="00C74DAD" w:rsidRDefault="005B46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C74DAD" w:rsidRDefault="005B46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всероссийск</w:t>
      </w:r>
      <w:r w:rsidR="00E85F23">
        <w:rPr>
          <w:rFonts w:ascii="Liberation Serif" w:hAnsi="Liberation Serif"/>
          <w:b/>
          <w:sz w:val="28"/>
          <w:szCs w:val="28"/>
        </w:rPr>
        <w:t>ого дня бега «Кросс нации – 2019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C74DAD" w:rsidRDefault="005B46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городском округе  </w:t>
      </w:r>
    </w:p>
    <w:p w:rsidR="00C74DAD" w:rsidRDefault="00C74DAD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C74DAD" w:rsidRDefault="005B46B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  Цели и задачи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развитие и пропаганда физической культуры и спорта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округе;  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престижа легкой атлетики в городе;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привлечение людей к активному и здоровому образу жизни.</w:t>
      </w:r>
    </w:p>
    <w:p w:rsidR="00C74DAD" w:rsidRDefault="005B46BB">
      <w:pPr>
        <w:widowControl/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Организаторы соревнований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Общее руководство организацией и проведением соревнований  осуществляет Комитет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  Непосредственное проведение возлагается на судейскую коллегию. Главный судья: Черкасских Александр Геннадьевич, главный секретарь – Маркова Анастасия Юрьевна.</w:t>
      </w:r>
    </w:p>
    <w:p w:rsidR="00C74DAD" w:rsidRDefault="005B46BB">
      <w:pPr>
        <w:widowControl/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Место и сроки проведения</w:t>
      </w:r>
    </w:p>
    <w:p w:rsidR="00C74DAD" w:rsidRDefault="005B46BB">
      <w:pPr>
        <w:jc w:val="both"/>
      </w:pPr>
      <w:r>
        <w:rPr>
          <w:rFonts w:ascii="Liberation Serif" w:hAnsi="Liberation Serif"/>
          <w:sz w:val="28"/>
          <w:szCs w:val="28"/>
        </w:rPr>
        <w:t xml:space="preserve">Всероссийский день бега «Кросс нации – 2019» проводится </w:t>
      </w:r>
      <w:r>
        <w:rPr>
          <w:rFonts w:ascii="Liberation Serif" w:hAnsi="Liberation Serif"/>
          <w:b/>
          <w:sz w:val="28"/>
          <w:szCs w:val="28"/>
        </w:rPr>
        <w:t>14 сентября 2019 года</w:t>
      </w:r>
      <w:r>
        <w:rPr>
          <w:rFonts w:ascii="Liberation Serif" w:hAnsi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округе.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12.00 – регистрация участников соревнований (около магазина «Респект»);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12.45 – торжественное открытие соревнований (городская площадь);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13.00 – забег детей дошкольного возраста (от магазина «5 сезонов» до магазина «Мебельный») - 300 метров</w:t>
      </w:r>
    </w:p>
    <w:p w:rsidR="00C74DAD" w:rsidRDefault="005B46BB">
      <w:pPr>
        <w:jc w:val="both"/>
      </w:pPr>
      <w:r>
        <w:rPr>
          <w:rFonts w:ascii="Liberation Serif" w:hAnsi="Liberation Serif"/>
          <w:sz w:val="28"/>
          <w:szCs w:val="28"/>
        </w:rPr>
        <w:t xml:space="preserve">13.15 – </w:t>
      </w:r>
      <w:r>
        <w:rPr>
          <w:rFonts w:ascii="Liberation Serif" w:hAnsi="Liberation Serif"/>
          <w:sz w:val="28"/>
          <w:szCs w:val="28"/>
          <w:lang w:val="en-US"/>
        </w:rPr>
        <w:t>VIP</w:t>
      </w:r>
      <w:r>
        <w:rPr>
          <w:rFonts w:ascii="Liberation Serif" w:hAnsi="Liberation Serif"/>
          <w:sz w:val="28"/>
          <w:szCs w:val="28"/>
        </w:rPr>
        <w:t>- забег: Глава, заместители главы, руководители отделов,  руководители организаций и предприятий, заместители руководителей, главные бухгалтера; общества с ограниченной ответственностью и индивидуальные предприниматели   (1 этап - маршрут эстафеты) – 820 м;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13.30 – старт  спортивных  забегов: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 группа: мальчики и девочки 2010 г.р. и младше – 300 м (от магазина «5 сезонов» до магазина «Мебельный») </w:t>
      </w:r>
      <w:proofErr w:type="gramEnd"/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группа</w:t>
      </w:r>
      <w:r w:rsidR="002F5C63">
        <w:rPr>
          <w:rFonts w:ascii="Liberation Serif" w:hAnsi="Liberation Serif"/>
          <w:sz w:val="28"/>
          <w:szCs w:val="28"/>
        </w:rPr>
        <w:t>:   мальчики и девочки 2009-2007</w:t>
      </w:r>
      <w:r>
        <w:rPr>
          <w:rFonts w:ascii="Liberation Serif" w:hAnsi="Liberation Serif"/>
          <w:sz w:val="28"/>
          <w:szCs w:val="28"/>
        </w:rPr>
        <w:t xml:space="preserve"> г.р. (маршрут эстафеты)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группа: юноши и девушки 2006-2004 г.р. (маршрут эстафеты)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 группа: юноши и девушки 2003-2001 г.р. (до 18 лет) (маршрут эстафеты)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 группа: мужчины и женщины от 18 до 30 лет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 группа: мужчины от 31 года до 50 лет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00 метров; 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 группа: женщины от 31 года до 45 лет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группа: мужчины от 51 год и старше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00 метров; 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 группа: женщины от 46 лет и старше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метров.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14.30 – старт массового забега (маршрут эстафеты) – 2</w:t>
      </w:r>
      <w:r w:rsidR="00C804D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00 метров;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участию в массовом забеге допускаются все желающие, без ограничения возраста. Участники соревнований до 17 лет включительно допускаются только при наличии допуска врача, участники от 18 лет и старше -  при наличии допуска врача или личной подписи, подтверждающей персональную ответственность за свое здоровье. </w:t>
      </w:r>
    </w:p>
    <w:p w:rsidR="00C74DAD" w:rsidRDefault="005B46B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Количество участников в спортивных забегах ограничено: не более 3 юношей  и 3 девушек  от организации в каждой возрастной группе. Количество дошкольников – 10 человек от детского сада (5 мальчиков и 5 девочек) </w:t>
      </w:r>
    </w:p>
    <w:p w:rsidR="00C74DAD" w:rsidRDefault="005B46BB">
      <w:pPr>
        <w:widowControl/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Определение победителей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и призеры определяются в каждой группе спортивных забегов отдельно среди юношей и девушек по лучшему времени. </w:t>
      </w:r>
    </w:p>
    <w:p w:rsidR="00C74DAD" w:rsidRDefault="005B46BB">
      <w:pPr>
        <w:widowControl/>
        <w:numPr>
          <w:ilvl w:val="0"/>
          <w:numId w:val="3"/>
        </w:numPr>
        <w:tabs>
          <w:tab w:val="left" w:pos="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Награждение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Участники, занявшие 1, 2, 3 места, награждаются грамотами Комитета по физической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медалями и кубками.</w:t>
      </w:r>
    </w:p>
    <w:p w:rsidR="00C74DAD" w:rsidRDefault="005B46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Поощрительные призы вручаются участникам по следующим номинациям: самый старший участник, самый младший участник, самая спортивная семья.</w:t>
      </w:r>
    </w:p>
    <w:p w:rsidR="00C74DAD" w:rsidRDefault="005B46BB">
      <w:pPr>
        <w:jc w:val="both"/>
      </w:pPr>
      <w:r>
        <w:rPr>
          <w:rFonts w:ascii="Liberation Serif" w:hAnsi="Liberation Serif"/>
          <w:b/>
          <w:sz w:val="28"/>
          <w:szCs w:val="28"/>
        </w:rPr>
        <w:t>6.   Заявки</w:t>
      </w:r>
    </w:p>
    <w:p w:rsidR="00C74DAD" w:rsidRDefault="005B46BB">
      <w:pPr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Заявки для  участия в спортивных забегах от организаций и образовательных учреждений города и района подаются по установленной  форме (приложение 2) до </w:t>
      </w:r>
      <w:r w:rsidR="00E85F23">
        <w:rPr>
          <w:rFonts w:ascii="Liberation Serif" w:hAnsi="Liberation Serif"/>
          <w:b/>
          <w:sz w:val="28"/>
          <w:szCs w:val="28"/>
          <w:u w:val="single"/>
        </w:rPr>
        <w:t>17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час.00 мин.</w:t>
      </w:r>
      <w:r>
        <w:rPr>
          <w:rFonts w:ascii="Liberation Serif" w:hAnsi="Liberation Serif"/>
          <w:sz w:val="28"/>
          <w:szCs w:val="28"/>
        </w:rPr>
        <w:t xml:space="preserve"> (местного времени) </w:t>
      </w:r>
      <w:r w:rsidR="00E85F23">
        <w:rPr>
          <w:rFonts w:ascii="Liberation Serif" w:hAnsi="Liberation Serif"/>
          <w:b/>
          <w:sz w:val="28"/>
          <w:szCs w:val="28"/>
        </w:rPr>
        <w:t>12</w:t>
      </w:r>
      <w:r>
        <w:rPr>
          <w:rFonts w:ascii="Liberation Serif" w:hAnsi="Liberation Serif"/>
          <w:b/>
          <w:sz w:val="28"/>
          <w:szCs w:val="28"/>
        </w:rPr>
        <w:t xml:space="preserve"> сентября 2019 года</w:t>
      </w:r>
      <w:r>
        <w:rPr>
          <w:rFonts w:ascii="Liberation Serif" w:hAnsi="Liberation Serif"/>
          <w:sz w:val="28"/>
          <w:szCs w:val="28"/>
        </w:rPr>
        <w:t xml:space="preserve">  в МАУ ДО "ДЮСШ" КГО (г. Камышлов, у</w:t>
      </w:r>
      <w:r w:rsidR="00E85F23">
        <w:rPr>
          <w:rFonts w:ascii="Liberation Serif" w:hAnsi="Liberation Serif"/>
          <w:sz w:val="28"/>
          <w:szCs w:val="28"/>
        </w:rPr>
        <w:t xml:space="preserve">л. Маяковского, 1, </w:t>
      </w:r>
      <w:r>
        <w:rPr>
          <w:rFonts w:ascii="Liberation Serif" w:hAnsi="Liberation Serif"/>
          <w:sz w:val="28"/>
          <w:szCs w:val="28"/>
        </w:rPr>
        <w:t>кабинет</w:t>
      </w:r>
      <w:r w:rsidR="00E85F23">
        <w:rPr>
          <w:rFonts w:ascii="Liberation Serif" w:hAnsi="Liberation Serif"/>
          <w:sz w:val="28"/>
          <w:szCs w:val="28"/>
        </w:rPr>
        <w:t xml:space="preserve"> ВФСК ГТО</w:t>
      </w:r>
      <w:r>
        <w:rPr>
          <w:rFonts w:ascii="Liberation Serif" w:hAnsi="Liberation Serif"/>
          <w:sz w:val="28"/>
          <w:szCs w:val="28"/>
        </w:rPr>
        <w:t xml:space="preserve">), электронной почтой по адресу: 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kamsportshkola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>@</w:t>
      </w:r>
      <w:r>
        <w:rPr>
          <w:rFonts w:ascii="Liberation Serif" w:hAnsi="Liberation Serif"/>
          <w:sz w:val="28"/>
          <w:szCs w:val="28"/>
          <w:u w:val="single"/>
          <w:lang w:val="en-US"/>
        </w:rPr>
        <w:t>mail</w:t>
      </w:r>
      <w:r>
        <w:rPr>
          <w:rFonts w:ascii="Liberation Serif" w:hAnsi="Liberation Serif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  <w:u w:val="single"/>
        </w:rPr>
        <w:t xml:space="preserve">, </w:t>
      </w:r>
      <w:r>
        <w:rPr>
          <w:rFonts w:ascii="Liberation Serif" w:hAnsi="Liberation Serif"/>
          <w:sz w:val="28"/>
          <w:szCs w:val="28"/>
        </w:rPr>
        <w:t>контактны</w:t>
      </w:r>
      <w:r w:rsidR="00E85F23">
        <w:rPr>
          <w:rFonts w:ascii="Liberation Serif" w:hAnsi="Liberation Serif"/>
          <w:sz w:val="28"/>
          <w:szCs w:val="28"/>
        </w:rPr>
        <w:t>й номер телефона: 8 (34375)2-50-70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C74DAD" w:rsidRDefault="005B46BB">
      <w:pPr>
        <w:jc w:val="both"/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Заявки от образовательных учреждений города и района для участия в спортивных забегах в день соревнований не принимаются. Участники выступают только в своих возрастных группах. </w:t>
      </w:r>
    </w:p>
    <w:p w:rsidR="00C74DAD" w:rsidRDefault="00C74DA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4DAD" w:rsidRDefault="00C74DA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4DAD" w:rsidRDefault="005B46B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 w:rsidR="00C74DAD" w:rsidRDefault="00C74DAD">
      <w:pPr>
        <w:jc w:val="center"/>
        <w:rPr>
          <w:b/>
          <w:i/>
          <w:szCs w:val="28"/>
        </w:rPr>
      </w:pPr>
    </w:p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5B46BB">
      <w:r>
        <w:rPr>
          <w:rFonts w:ascii="Liberation Serif" w:hAnsi="Liberation Serif"/>
          <w:sz w:val="28"/>
          <w:szCs w:val="28"/>
        </w:rPr>
        <w:t xml:space="preserve">  Приложение </w:t>
      </w:r>
    </w:p>
    <w:tbl>
      <w:tblPr>
        <w:tblW w:w="9355" w:type="dxa"/>
        <w:tblLook w:val="0000" w:firstRow="0" w:lastRow="0" w:firstColumn="0" w:lastColumn="0" w:noHBand="0" w:noVBand="0"/>
      </w:tblPr>
      <w:tblGrid>
        <w:gridCol w:w="5748"/>
        <w:gridCol w:w="3607"/>
      </w:tblGrid>
      <w:tr w:rsidR="00C74DAD">
        <w:tc>
          <w:tcPr>
            <w:tcW w:w="5747" w:type="dxa"/>
            <w:shd w:val="clear" w:color="auto" w:fill="auto"/>
          </w:tcPr>
          <w:p w:rsidR="00C74DAD" w:rsidRDefault="00C74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shd w:val="clear" w:color="auto" w:fill="auto"/>
          </w:tcPr>
          <w:p w:rsidR="00C74DAD" w:rsidRDefault="005B46BB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 Положению</w:t>
            </w:r>
          </w:p>
          <w:p w:rsidR="00C74DAD" w:rsidRDefault="005B46BB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 проведении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 xml:space="preserve">всероссийского дня бега «Кросс нации – 2019» на территории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C74DAD" w:rsidRDefault="00C74D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74DAD" w:rsidRDefault="00C74DAD">
      <w:pPr>
        <w:jc w:val="right"/>
        <w:rPr>
          <w:rFonts w:ascii="Liberation Serif" w:hAnsi="Liberation Serif"/>
          <w:sz w:val="28"/>
          <w:szCs w:val="28"/>
        </w:rPr>
      </w:pPr>
    </w:p>
    <w:p w:rsidR="00C74DAD" w:rsidRDefault="005B46B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 на участие в соревнованиях</w:t>
      </w:r>
    </w:p>
    <w:p w:rsidR="00C74DAD" w:rsidRDefault="005B46B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«Кросс наций - 2019»</w:t>
      </w:r>
    </w:p>
    <w:p w:rsidR="00C74DAD" w:rsidRDefault="00C74DAD">
      <w:pPr>
        <w:jc w:val="center"/>
        <w:rPr>
          <w:rFonts w:ascii="Liberation Serif" w:hAnsi="Liberation Serif"/>
          <w:sz w:val="28"/>
          <w:szCs w:val="28"/>
        </w:rPr>
      </w:pPr>
    </w:p>
    <w:p w:rsidR="00C74DAD" w:rsidRDefault="005B46BB">
      <w:r>
        <w:rPr>
          <w:rFonts w:ascii="Liberation Serif" w:hAnsi="Liberation Serif"/>
          <w:sz w:val="28"/>
          <w:szCs w:val="28"/>
        </w:rPr>
        <w:t>Организация:_________________________________________________________</w:t>
      </w:r>
    </w:p>
    <w:p w:rsidR="00C74DAD" w:rsidRDefault="00C74DAD">
      <w:pPr>
        <w:rPr>
          <w:rFonts w:ascii="Liberation Serif" w:hAnsi="Liberation Serif"/>
          <w:sz w:val="28"/>
          <w:szCs w:val="28"/>
        </w:rPr>
      </w:pPr>
    </w:p>
    <w:p w:rsidR="00C74DAD" w:rsidRDefault="005B46B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«__»______2019</w:t>
      </w:r>
    </w:p>
    <w:p w:rsidR="00C74DAD" w:rsidRDefault="005B46B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Место проведения: </w:t>
      </w:r>
      <w:proofErr w:type="spellStart"/>
      <w:r>
        <w:rPr>
          <w:rFonts w:ascii="Liberation Serif" w:hAnsi="Liberation Serif"/>
          <w:sz w:val="28"/>
          <w:szCs w:val="28"/>
        </w:rPr>
        <w:t>г</w:t>
      </w:r>
      <w:proofErr w:type="gramStart"/>
      <w:r>
        <w:rPr>
          <w:rFonts w:ascii="Liberation Serif" w:hAnsi="Liberation Serif"/>
          <w:sz w:val="28"/>
          <w:szCs w:val="28"/>
        </w:rPr>
        <w:t>.К</w:t>
      </w:r>
      <w:proofErr w:type="gramEnd"/>
      <w:r>
        <w:rPr>
          <w:rFonts w:ascii="Liberation Serif" w:hAnsi="Liberation Serif"/>
          <w:sz w:val="28"/>
          <w:szCs w:val="28"/>
        </w:rPr>
        <w:t>амышлов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C74DAD" w:rsidRDefault="00C74DAD">
      <w:pPr>
        <w:rPr>
          <w:rFonts w:ascii="Liberation Serif" w:hAnsi="Liberation Serif"/>
          <w:sz w:val="28"/>
          <w:szCs w:val="28"/>
        </w:rPr>
      </w:pPr>
    </w:p>
    <w:tbl>
      <w:tblPr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2"/>
        <w:gridCol w:w="3891"/>
        <w:gridCol w:w="1585"/>
        <w:gridCol w:w="2675"/>
      </w:tblGrid>
      <w:tr w:rsidR="00C74DAD" w:rsidTr="00E85F2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AD" w:rsidRDefault="005B46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AD" w:rsidRDefault="005B46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AD" w:rsidRDefault="005B46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AD" w:rsidRDefault="005B46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 w:rsidR="00E85F23" w:rsidTr="00B01AF5">
        <w:tc>
          <w:tcPr>
            <w:tcW w:w="8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23" w:rsidRPr="00E85F23" w:rsidRDefault="00E85F23" w:rsidP="00E85F23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E85F23">
              <w:rPr>
                <w:rFonts w:ascii="Liberation Serif" w:hAnsi="Liberation Serif"/>
                <w:i/>
                <w:sz w:val="28"/>
                <w:szCs w:val="28"/>
              </w:rPr>
              <w:t>Группа спортивного забега</w:t>
            </w:r>
          </w:p>
        </w:tc>
      </w:tr>
      <w:tr w:rsidR="00E85F23" w:rsidTr="00E85F2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23" w:rsidRDefault="00E85F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23" w:rsidRDefault="00E85F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23" w:rsidRDefault="00E85F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23" w:rsidRDefault="00E85F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74DAD" w:rsidRDefault="00C74DAD">
      <w:pPr>
        <w:rPr>
          <w:rFonts w:ascii="Liberation Serif" w:hAnsi="Liberation Serif"/>
          <w:sz w:val="28"/>
          <w:szCs w:val="28"/>
        </w:rPr>
      </w:pPr>
    </w:p>
    <w:p w:rsidR="00C74DAD" w:rsidRDefault="005B46B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Допущено  всего: __________________ человек.               Подпись врача ____________</w:t>
      </w:r>
    </w:p>
    <w:p w:rsidR="00C74DAD" w:rsidRDefault="00C74DAD">
      <w:pPr>
        <w:rPr>
          <w:rFonts w:ascii="Liberation Serif" w:hAnsi="Liberation Serif"/>
          <w:sz w:val="28"/>
          <w:szCs w:val="28"/>
        </w:rPr>
      </w:pPr>
    </w:p>
    <w:p w:rsidR="00C74DAD" w:rsidRDefault="005B46B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Подпись руководителя: __________________ </w:t>
      </w:r>
    </w:p>
    <w:p w:rsidR="00C74DAD" w:rsidRDefault="005B46B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 w:rsidR="00C74DAD" w:rsidRDefault="00C74DAD">
      <w:pPr>
        <w:tabs>
          <w:tab w:val="center" w:pos="4819"/>
        </w:tabs>
        <w:rPr>
          <w:rFonts w:ascii="Liberation Serif" w:hAnsi="Liberation Serif"/>
          <w:sz w:val="28"/>
          <w:szCs w:val="28"/>
        </w:rPr>
      </w:pPr>
    </w:p>
    <w:p w:rsidR="00C74DAD" w:rsidRDefault="00C74DAD">
      <w:pPr>
        <w:tabs>
          <w:tab w:val="center" w:pos="4819"/>
        </w:tabs>
        <w:rPr>
          <w:rFonts w:ascii="Liberation Serif" w:hAnsi="Liberation Serif"/>
          <w:sz w:val="28"/>
          <w:szCs w:val="28"/>
        </w:rPr>
      </w:pPr>
    </w:p>
    <w:p w:rsidR="00C74DAD" w:rsidRDefault="00C74DAD">
      <w:pPr>
        <w:tabs>
          <w:tab w:val="center" w:pos="4819"/>
        </w:tabs>
        <w:rPr>
          <w:rFonts w:ascii="Liberation Serif" w:hAnsi="Liberation Serif"/>
          <w:sz w:val="28"/>
          <w:szCs w:val="28"/>
        </w:rPr>
      </w:pPr>
    </w:p>
    <w:p w:rsidR="00C74DAD" w:rsidRDefault="00C74DAD">
      <w:pPr>
        <w:tabs>
          <w:tab w:val="center" w:pos="4819"/>
        </w:tabs>
        <w:rPr>
          <w:rFonts w:ascii="Liberation Serif" w:hAnsi="Liberation Serif"/>
          <w:sz w:val="28"/>
          <w:szCs w:val="28"/>
        </w:rPr>
      </w:pPr>
    </w:p>
    <w:p w:rsidR="00C74DAD" w:rsidRDefault="00C74DAD">
      <w:pPr>
        <w:tabs>
          <w:tab w:val="center" w:pos="4819"/>
        </w:tabs>
        <w:rPr>
          <w:rFonts w:ascii="Liberation Serif" w:hAnsi="Liberation Serif"/>
          <w:szCs w:val="28"/>
        </w:rPr>
      </w:pPr>
    </w:p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C74DAD" w:rsidRDefault="00C74DAD"/>
    <w:p w:rsidR="002F5C63" w:rsidRDefault="005B46BB">
      <w:pPr>
        <w:tabs>
          <w:tab w:val="left" w:pos="284"/>
          <w:tab w:val="left" w:pos="1890"/>
        </w:tabs>
        <w:ind w:left="567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2F5C63" w:rsidRDefault="002F5C63">
      <w:pPr>
        <w:widowControl/>
        <w:suppressAutoHyphens w:val="0"/>
        <w:overflowPunct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:rsidR="00C74DAD" w:rsidRDefault="005B46BB">
      <w:pPr>
        <w:tabs>
          <w:tab w:val="left" w:pos="284"/>
          <w:tab w:val="left" w:pos="1890"/>
        </w:tabs>
        <w:ind w:left="5670"/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Приложение № 2</w:t>
      </w:r>
    </w:p>
    <w:p w:rsidR="00C74DAD" w:rsidRDefault="005B46BB">
      <w:pPr>
        <w:tabs>
          <w:tab w:val="left" w:pos="6096"/>
          <w:tab w:val="left" w:pos="7560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УТВЕРЖДЕНА</w:t>
      </w:r>
    </w:p>
    <w:p w:rsidR="00C74DAD" w:rsidRDefault="005B46BB">
      <w:pPr>
        <w:tabs>
          <w:tab w:val="left" w:pos="709"/>
          <w:tab w:val="left" w:pos="2173"/>
        </w:tabs>
        <w:ind w:left="5387"/>
        <w:jc w:val="center"/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04.09.2019 №  782</w:t>
      </w:r>
    </w:p>
    <w:p w:rsidR="00C74DAD" w:rsidRDefault="005B46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Схема маршрута</w:t>
      </w:r>
    </w:p>
    <w:p w:rsidR="002F5C63" w:rsidRPr="002F5C63" w:rsidRDefault="002F5C63" w:rsidP="002F5C63">
      <w:pPr>
        <w:jc w:val="center"/>
        <w:rPr>
          <w:b/>
          <w:sz w:val="24"/>
          <w:szCs w:val="24"/>
        </w:rPr>
      </w:pPr>
      <w:r w:rsidRPr="002F5C63">
        <w:rPr>
          <w:b/>
          <w:sz w:val="24"/>
          <w:szCs w:val="24"/>
        </w:rPr>
        <w:t>Без 1 этапа эстафеты!!!!</w:t>
      </w:r>
    </w:p>
    <w:p w:rsidR="002F5C63" w:rsidRDefault="002F5C63">
      <w:pPr>
        <w:jc w:val="center"/>
      </w:pPr>
    </w:p>
    <w:p w:rsidR="00C74DAD" w:rsidRDefault="00C74DA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4DAD" w:rsidRDefault="00E85F2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62475" cy="7018655"/>
            <wp:effectExtent l="0" t="0" r="0" b="0"/>
            <wp:docPr id="3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AD" w:rsidRDefault="00C74DAD"/>
    <w:sectPr w:rsidR="00C74DAD" w:rsidSect="002F5C63">
      <w:headerReference w:type="default" r:id="rId9"/>
      <w:pgSz w:w="11906" w:h="16838"/>
      <w:pgMar w:top="851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F" w:rsidRDefault="006A3DDF">
      <w:r>
        <w:separator/>
      </w:r>
    </w:p>
  </w:endnote>
  <w:endnote w:type="continuationSeparator" w:id="0">
    <w:p w:rsidR="006A3DDF" w:rsidRDefault="006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F" w:rsidRDefault="006A3DDF">
      <w:r>
        <w:separator/>
      </w:r>
    </w:p>
  </w:footnote>
  <w:footnote w:type="continuationSeparator" w:id="0">
    <w:p w:rsidR="006A3DDF" w:rsidRDefault="006A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AD" w:rsidRDefault="0028023C">
    <w:pPr>
      <w:pStyle w:val="ae"/>
      <w:spacing w:after="200"/>
      <w:jc w:val="center"/>
    </w:pPr>
    <w:r>
      <w:fldChar w:fldCharType="begin"/>
    </w:r>
    <w:r w:rsidR="005B46BB">
      <w:instrText>PAGE</w:instrText>
    </w:r>
    <w:r>
      <w:fldChar w:fldCharType="separate"/>
    </w:r>
    <w:r w:rsidR="008534E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37"/>
    <w:multiLevelType w:val="multilevel"/>
    <w:tmpl w:val="BE2ACDAE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firstLine="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firstLine="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firstLine="0"/>
      </w:pPr>
    </w:lvl>
  </w:abstractNum>
  <w:abstractNum w:abstractNumId="1">
    <w:nsid w:val="238F6393"/>
    <w:multiLevelType w:val="multilevel"/>
    <w:tmpl w:val="A22E3F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7C2AE9"/>
    <w:multiLevelType w:val="multilevel"/>
    <w:tmpl w:val="C6E28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D"/>
    <w:rsid w:val="0028023C"/>
    <w:rsid w:val="002F5C63"/>
    <w:rsid w:val="005B46BB"/>
    <w:rsid w:val="006A3DDF"/>
    <w:rsid w:val="00847AB0"/>
    <w:rsid w:val="008534E0"/>
    <w:rsid w:val="00961DE9"/>
    <w:rsid w:val="00B1716D"/>
    <w:rsid w:val="00C74DAD"/>
    <w:rsid w:val="00C804D9"/>
    <w:rsid w:val="00DF6D77"/>
    <w:rsid w:val="00E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D"/>
    <w:pPr>
      <w:widowControl w:val="0"/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next w:val="a"/>
    <w:qFormat/>
    <w:rsid w:val="00B1716D"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next w:val="a"/>
    <w:qFormat/>
    <w:rsid w:val="00B1716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B1716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B171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B17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Красная строка Знак"/>
    <w:basedOn w:val="a3"/>
    <w:qFormat/>
    <w:rsid w:val="00B17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B17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1716D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7">
    <w:name w:val="Body Text"/>
    <w:rsid w:val="00B1716D"/>
    <w:pPr>
      <w:widowControl w:val="0"/>
      <w:suppressAutoHyphens/>
      <w:spacing w:after="120"/>
    </w:pPr>
    <w:rPr>
      <w:sz w:val="22"/>
    </w:rPr>
  </w:style>
  <w:style w:type="paragraph" w:styleId="a8">
    <w:name w:val="List"/>
    <w:basedOn w:val="a7"/>
    <w:rsid w:val="00B1716D"/>
    <w:rPr>
      <w:rFonts w:cs="Lucida Sans"/>
    </w:rPr>
  </w:style>
  <w:style w:type="paragraph" w:styleId="a9">
    <w:name w:val="caption"/>
    <w:basedOn w:val="a"/>
    <w:qFormat/>
    <w:rsid w:val="00B171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B1716D"/>
    <w:pPr>
      <w:suppressLineNumbers/>
    </w:pPr>
    <w:rPr>
      <w:rFonts w:cs="Lucida Sans"/>
    </w:rPr>
  </w:style>
  <w:style w:type="paragraph" w:styleId="ab">
    <w:name w:val="Body Text First Indent"/>
    <w:basedOn w:val="a"/>
    <w:qFormat/>
    <w:rsid w:val="00B1716D"/>
    <w:pPr>
      <w:widowControl/>
      <w:spacing w:after="120"/>
      <w:ind w:firstLine="210"/>
    </w:pPr>
    <w:rPr>
      <w:sz w:val="24"/>
      <w:szCs w:val="24"/>
    </w:rPr>
  </w:style>
  <w:style w:type="paragraph" w:styleId="ac">
    <w:name w:val="Balloon Text"/>
    <w:basedOn w:val="a"/>
    <w:qFormat/>
    <w:rsid w:val="00B1716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716D"/>
    <w:pPr>
      <w:suppressLineNumbers/>
    </w:pPr>
  </w:style>
  <w:style w:type="paragraph" w:styleId="ae">
    <w:name w:val="header"/>
    <w:basedOn w:val="a"/>
    <w:rsid w:val="00B1716D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D"/>
    <w:pPr>
      <w:widowControl w:val="0"/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next w:val="a"/>
    <w:qFormat/>
    <w:rsid w:val="00B1716D"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next w:val="a"/>
    <w:qFormat/>
    <w:rsid w:val="00B1716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B1716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B171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B17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Красная строка Знак"/>
    <w:basedOn w:val="a3"/>
    <w:qFormat/>
    <w:rsid w:val="00B17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B17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1716D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7">
    <w:name w:val="Body Text"/>
    <w:rsid w:val="00B1716D"/>
    <w:pPr>
      <w:widowControl w:val="0"/>
      <w:suppressAutoHyphens/>
      <w:spacing w:after="120"/>
    </w:pPr>
    <w:rPr>
      <w:sz w:val="22"/>
    </w:rPr>
  </w:style>
  <w:style w:type="paragraph" w:styleId="a8">
    <w:name w:val="List"/>
    <w:basedOn w:val="a7"/>
    <w:rsid w:val="00B1716D"/>
    <w:rPr>
      <w:rFonts w:cs="Lucida Sans"/>
    </w:rPr>
  </w:style>
  <w:style w:type="paragraph" w:styleId="a9">
    <w:name w:val="caption"/>
    <w:basedOn w:val="a"/>
    <w:qFormat/>
    <w:rsid w:val="00B171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B1716D"/>
    <w:pPr>
      <w:suppressLineNumbers/>
    </w:pPr>
    <w:rPr>
      <w:rFonts w:cs="Lucida Sans"/>
    </w:rPr>
  </w:style>
  <w:style w:type="paragraph" w:styleId="ab">
    <w:name w:val="Body Text First Indent"/>
    <w:basedOn w:val="a"/>
    <w:qFormat/>
    <w:rsid w:val="00B1716D"/>
    <w:pPr>
      <w:widowControl/>
      <w:spacing w:after="120"/>
      <w:ind w:firstLine="210"/>
    </w:pPr>
    <w:rPr>
      <w:sz w:val="24"/>
      <w:szCs w:val="24"/>
    </w:rPr>
  </w:style>
  <w:style w:type="paragraph" w:styleId="ac">
    <w:name w:val="Balloon Text"/>
    <w:basedOn w:val="a"/>
    <w:qFormat/>
    <w:rsid w:val="00B1716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716D"/>
    <w:pPr>
      <w:suppressLineNumbers/>
    </w:pPr>
  </w:style>
  <w:style w:type="paragraph" w:styleId="ae">
    <w:name w:val="header"/>
    <w:basedOn w:val="a"/>
    <w:rsid w:val="00B1716D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2019-09-06T05:34:00Z</dcterms:created>
  <dcterms:modified xsi:type="dcterms:W3CDTF">2019-09-06T05:34:00Z</dcterms:modified>
  <dc:language>ru-RU</dc:language>
</cp:coreProperties>
</file>